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15D" w14:textId="34C93869" w:rsidR="003A664E" w:rsidRDefault="001B6522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368E521" wp14:editId="7B5B341B">
                <wp:simplePos x="0" y="0"/>
                <wp:positionH relativeFrom="column">
                  <wp:posOffset>411480</wp:posOffset>
                </wp:positionH>
                <wp:positionV relativeFrom="paragraph">
                  <wp:posOffset>1607820</wp:posOffset>
                </wp:positionV>
                <wp:extent cx="5542280" cy="3108960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280" cy="310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60931" w14:textId="77777777" w:rsidR="001B6522" w:rsidRDefault="001B6522" w:rsidP="001B6522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Desenvolver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Consciência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e a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Expressão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Cultural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Disciplinas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Artísticas</w:t>
                            </w:r>
                            <w:proofErr w:type="spellEnd"/>
                          </w:p>
                          <w:p w14:paraId="36A22D6F" w14:textId="77777777" w:rsidR="003A664E" w:rsidRDefault="00EE03B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8E521" id="Retângulo 5" o:spid="_x0000_s1026" style="position:absolute;margin-left:32.4pt;margin-top:126.6pt;width:436.4pt;height:2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D8sAEAAE8DAAAOAAAAZHJzL2Uyb0RvYy54bWysU9tu2zAMfR/QfxD03viypEuNOMXQIsOA&#10;YgvQ9QMUWYoFyJJGKrHz96OVNEnXt2EvMkXS5DmH1OJh6CzbK0DjXc2LSc6ZctI3xm1r/vprdTvn&#10;DKNwjbDeqZofFPKH5c2nRR8qVfrW20YBoyIOqz7UvI0xVFmGslWdwIkPylFQe+hEpCtsswZET9U7&#10;m5V5fpf1HpoAXipE8j4dg3yZ6mutZPypNarIbM0JW0wnpHMzntlyIaotiNAaeYIh/gFFJ4yjpudS&#10;TyIKtgPzoVRnJHj0Ok6k7zKvtZEqcSA2Rf4Xm5dWBJW4kDgYzjLh/ysrf+xfwhpIhj5ghWSOLAYN&#10;3fglfGxIYh3OYqkhMknO2WxalnPSVFLsc5HP7++SnNnl9wAYvynfsdGoOdA0kkhi/4yRWlLqW8rY&#10;zfmVsTZNxLp3DkocPdkF42jFYTOcgG98c1gDwyBXhno9C4xrATTJgrOepltz/L0ToDiz3x3Jd19M&#10;yxmtQ7pMZ19y4gHXkc11RDjZelqayNnRfIxphY4Yv+6i1ybxGVEdoZzA0tQSzdOGjWtxfU9Zl3ew&#10;/AMAAP//AwBQSwMEFAAGAAgAAAAhAFWT09neAAAACgEAAA8AAABkcnMvZG93bnJldi54bWxMjzFP&#10;wzAUhHck/oP1kNio0zRNS5qXCiEYGEk7MLrxaxJhP0ex06b/HjPBeLrT3XflfrZGXGj0vWOE5SIB&#10;Qdw43XOLcDy8P21B+KBYK+OYEG7kYV/d35Wq0O7Kn3SpQytiCftCIXQhDIWUvunIKr9wA3H0zm60&#10;KkQ5tlKP6hrLrZFpkuTSqp7jQqcGeu2o+a4nizCQ0ZPJ6uSrkW8jL/OPg7ytER8f5pcdiEBz+AvD&#10;L35EhyoyndzE2guDkGeRPCCk61UKIgaeV5scxAlhk6VbkFUp/1+ofgAAAP//AwBQSwECLQAUAAYA&#10;CAAAACEAtoM4kv4AAADhAQAAEwAAAAAAAAAAAAAAAAAAAAAAW0NvbnRlbnRfVHlwZXNdLnhtbFBL&#10;AQItABQABgAIAAAAIQA4/SH/1gAAAJQBAAALAAAAAAAAAAAAAAAAAC8BAABfcmVscy8ucmVsc1BL&#10;AQItABQABgAIAAAAIQAwq+D8sAEAAE8DAAAOAAAAAAAAAAAAAAAAAC4CAABkcnMvZTJvRG9jLnht&#10;bFBLAQItABQABgAIAAAAIQBVk9PZ3gAAAAoBAAAPAAAAAAAAAAAAAAAAAAoEAABkcnMvZG93bnJl&#10;di54bWxQSwUGAAAAAAQABADzAAAAFQUAAAAA&#10;" filled="f" stroked="f">
                <v:textbox inset="2.53958mm,1.2694mm,2.53958mm,1.2694mm">
                  <w:txbxContent>
                    <w:p w14:paraId="7E860931" w14:textId="77777777" w:rsidR="001B6522" w:rsidRDefault="001B6522" w:rsidP="001B6522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Desenvolver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Consciência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e a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Expressão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Cultural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através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Disciplinas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Artísticas</w:t>
                      </w:r>
                      <w:proofErr w:type="spellEnd"/>
                    </w:p>
                    <w:p w14:paraId="36A22D6F" w14:textId="77777777" w:rsidR="003A664E" w:rsidRDefault="00EE03B9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E03B9">
        <w:rPr>
          <w:noProof/>
        </w:rPr>
        <w:drawing>
          <wp:anchor distT="0" distB="0" distL="114300" distR="114300" simplePos="0" relativeHeight="251658240" behindDoc="0" locked="0" layoutInCell="1" hidden="0" allowOverlap="1" wp14:anchorId="2014CFD4" wp14:editId="0A55C37D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E7D624" w14:textId="74513179" w:rsidR="003A664E" w:rsidRDefault="00EE03B9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Recursos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de microaprendizagem para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envolver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aprendentes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adultos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pouco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qualificados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na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educação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e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na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formação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</w:t>
      </w:r>
    </w:p>
    <w:p w14:paraId="050EF641" w14:textId="77777777" w:rsidR="003A664E" w:rsidRDefault="00EE03B9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Manual do </w:t>
      </w:r>
      <w:proofErr w:type="spellStart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Educador</w:t>
      </w:r>
      <w:proofErr w:type="spellEnd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 de </w:t>
      </w:r>
      <w:proofErr w:type="spellStart"/>
      <w:proofErr w:type="gramStart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Adultos</w:t>
      </w:r>
      <w:proofErr w:type="spellEnd"/>
      <w:proofErr w:type="gramEnd"/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 xml:space="preserve"> </w:t>
      </w:r>
    </w:p>
    <w:p w14:paraId="2A09C08E" w14:textId="77777777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Plano de Aula</w:t>
      </w:r>
    </w:p>
    <w:p w14:paraId="41FC0ADB" w14:textId="77777777" w:rsidR="001B6522" w:rsidRPr="00D5376A" w:rsidRDefault="001B6522" w:rsidP="001B6522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7938E224" w14:textId="77777777" w:rsidR="003A664E" w:rsidRDefault="003A664E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164877B7" w14:textId="77777777" w:rsidR="003A664E" w:rsidRPr="001B6522" w:rsidRDefault="00EE03B9" w:rsidP="001B6522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tema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deste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manual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relaciona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-se com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os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recursos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das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Disciplinas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Artísticas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(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Consciência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Cultural e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Competência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de </w:t>
      </w:r>
      <w:proofErr w:type="spellStart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Expressão</w:t>
      </w:r>
      <w:proofErr w:type="spellEnd"/>
      <w:r w:rsidRPr="001B6522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).</w:t>
      </w:r>
    </w:p>
    <w:p w14:paraId="75256C09" w14:textId="77777777" w:rsidR="003A664E" w:rsidRDefault="003A664E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37AE9D31" w14:textId="77777777" w:rsidR="003A664E" w:rsidRDefault="00EE03B9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Introdução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Tema </w:t>
      </w:r>
    </w:p>
    <w:p w14:paraId="40D12775" w14:textId="1A0DA966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abrangem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ampla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gama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campos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criativos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cada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um com </w:t>
      </w:r>
      <w:r w:rsidR="001B6522">
        <w:rPr>
          <w:rFonts w:ascii="Quattrocento Sans" w:eastAsia="Quattrocento Sans" w:hAnsi="Quattrocento Sans" w:cs="Quattrocento Sans"/>
          <w:sz w:val="24"/>
          <w:szCs w:val="24"/>
        </w:rPr>
        <w:t xml:space="preserve">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próprio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estilo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técnicas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tradições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são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significativas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só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pelo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valor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estético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mas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também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pelo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significado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cultural.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Servem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meio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comunicação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reflexão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refletindo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diversas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experiências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crenças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valores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sociedades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dos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indivíduos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.</w:t>
      </w:r>
    </w:p>
    <w:p w14:paraId="32E3985C" w14:textId="77777777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cultural e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referem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-se à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capacidade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compreender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apreciar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significado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diferentes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culturas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bem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capacidade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comunicar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ideias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emoções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experiências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forma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eficaz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desenvolvimento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exige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compreensão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contexto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histórico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cultural das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várias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bem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apreciação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diversas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perspetivas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experiências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moldam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.</w:t>
      </w:r>
    </w:p>
    <w:p w14:paraId="6058C7A1" w14:textId="77777777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 xml:space="preserve">Neste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contexto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exploração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pode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ajudar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indivíduos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desenvolver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compreensão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apreciação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profundas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diversidade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cultural,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mesmo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tempo que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promove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suas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capacidades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criativas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capacidades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pensamento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crítico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Da pintura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escultura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à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música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dança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cada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disciplina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artística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oferece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maneira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única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se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expressar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se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envolver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mundo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nosso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redor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.</w:t>
      </w:r>
    </w:p>
    <w:p w14:paraId="48EF4CE5" w14:textId="77777777" w:rsidR="003A664E" w:rsidRDefault="003A664E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1F65CC21" w14:textId="77777777" w:rsidR="003A664E" w:rsidRDefault="00EE03B9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Introdução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à Atividade </w:t>
      </w:r>
    </w:p>
    <w:p w14:paraId="1F54C6C9" w14:textId="549F19A6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Na</w:t>
      </w:r>
      <w:r w:rsidR="001B6522"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 w:rsidR="001B6522">
        <w:rPr>
          <w:rFonts w:ascii="Quattrocento Sans" w:eastAsia="Quattrocento Sans" w:hAnsi="Quattrocento Sans" w:cs="Quattrocento Sans"/>
          <w:sz w:val="24"/>
          <w:szCs w:val="24"/>
        </w:rPr>
        <w:t>Ficha</w:t>
      </w:r>
      <w:proofErr w:type="spellEnd"/>
      <w:r w:rsidR="001B6522"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do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aprendentes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adultos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têm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oportunidade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única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 w:rsidR="001B6522">
        <w:rPr>
          <w:rFonts w:ascii="Quattrocento Sans" w:eastAsia="Quattrocento Sans" w:hAnsi="Quattrocento Sans" w:cs="Quattrocento Sans"/>
          <w:sz w:val="24"/>
          <w:szCs w:val="24"/>
        </w:rPr>
        <w:t>explora</w:t>
      </w:r>
      <w:r>
        <w:rPr>
          <w:rFonts w:ascii="Quattrocento Sans" w:eastAsia="Quattrocento Sans" w:hAnsi="Quattrocento Sans" w:cs="Quattrocento Sans"/>
          <w:sz w:val="24"/>
          <w:szCs w:val="24"/>
        </w:rPr>
        <w:t>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inovador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estudo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do projeto "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Eadrainn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/ Between Us"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Irlanda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Escócia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descobrir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ajudou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adultos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desenvolver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cultural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através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dança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. Os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também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têm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oportunidade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participar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numa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divertida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interativa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'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Cultura em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Colagem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: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Criar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Identidade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Visual',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onde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irão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descobrir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criar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colagem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sobre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acreditam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representar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identidade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tornar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-se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culturalmente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conscientes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expressivos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processo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Com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inspirar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descobrir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mesmo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improváveis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levar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melhorias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significativas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nas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habilidades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cultural.</w:t>
      </w:r>
    </w:p>
    <w:p w14:paraId="125ADAB9" w14:textId="0017ACB8" w:rsidR="003A664E" w:rsidRDefault="00EE03B9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Usa</w:t>
      </w:r>
      <w:r w:rsidR="001B6522">
        <w:rPr>
          <w:rFonts w:ascii="Quattrocento Sans" w:eastAsia="Quattrocento Sans" w:hAnsi="Quattrocento Sans" w:cs="Quattrocento Sans"/>
          <w:sz w:val="24"/>
          <w:szCs w:val="24"/>
        </w:rPr>
        <w:t xml:space="preserve">r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com um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grupo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4285AC8B" w14:textId="2B142C94" w:rsidR="003A664E" w:rsidRDefault="00EE03B9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utilizar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com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adultos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grupo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local,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recomendamos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comece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por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lhes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mostrar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introduzir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Cultural 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Competência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).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Este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ajudará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compreender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tópico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antes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começarem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proofErr w:type="gram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– </w:t>
      </w:r>
      <w:proofErr w:type="spellStart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Depois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adquirirem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conhecimento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geral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tema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poderão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iniciar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.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isso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recomendamos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imprima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por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preencher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Tudo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precisam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é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caneta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completar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</w:t>
      </w:r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Ficha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aluno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um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computador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ver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vídeo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Este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recurso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levará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hora no total para ser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concluído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.</w:t>
      </w:r>
    </w:p>
    <w:p w14:paraId="1D393953" w14:textId="085B1A84" w:rsidR="003A664E" w:rsidRDefault="00EE03B9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</w:p>
    <w:p w14:paraId="3758DD0D" w14:textId="4D8F7265" w:rsidR="003A664E" w:rsidRDefault="00EE03B9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Aqui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estão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algumas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possíveis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 para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os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participantes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refletirem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depois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concluir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e a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:</w:t>
      </w:r>
    </w:p>
    <w:p w14:paraId="67250287" w14:textId="77777777" w:rsidR="003A664E" w:rsidRDefault="00EE0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surpreendeu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no projeto "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Eadrainn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/ Between Us"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Irlanda/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Escócia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11DEE7D6" w14:textId="77777777" w:rsidR="003A664E" w:rsidRDefault="00EE0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 que forma o projeto "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Eadrainn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/ Between Us"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foi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além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apenas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ensinar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habilidades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cultural?</w:t>
      </w:r>
    </w:p>
    <w:p w14:paraId="2F70BAB6" w14:textId="6679EDE0" w:rsidR="003A664E" w:rsidRDefault="00EE0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Qual é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das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principais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conclusões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que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trará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consigo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deste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estudo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caso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? 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aplicá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-lo à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própria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vida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ou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trabalho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12B793EA" w14:textId="1A148432" w:rsidR="003A664E" w:rsidRDefault="00EE0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foi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experiência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durante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atividade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"Cultura em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Colagem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: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Cria</w:t>
      </w:r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>r</w:t>
      </w:r>
      <w:proofErr w:type="spellEnd"/>
      <w:r w:rsidR="001B6522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uma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Identidade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Visual"?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Achou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-o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útil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competência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27B2298A" w14:textId="77777777" w:rsidR="003A664E" w:rsidRDefault="00EE0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Como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podem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disciplinas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artísticas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ser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incorporadas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em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programas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educação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ou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formação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adultos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pouco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qualificados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para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sua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consciência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cultural 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competências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expressão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?</w:t>
      </w:r>
    </w:p>
    <w:p w14:paraId="78F04914" w14:textId="77777777" w:rsidR="003A664E" w:rsidRDefault="003A664E"/>
    <w:p w14:paraId="35307C14" w14:textId="31F1540B" w:rsidR="003A664E" w:rsidRDefault="00EE03B9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180249F3" wp14:editId="2ADBA993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3A664E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FA17" w14:textId="77777777" w:rsidR="00C4761B" w:rsidRDefault="00C4761B">
      <w:pPr>
        <w:spacing w:after="0" w:line="240" w:lineRule="auto"/>
      </w:pPr>
      <w:r>
        <w:separator/>
      </w:r>
    </w:p>
  </w:endnote>
  <w:endnote w:type="continuationSeparator" w:id="0">
    <w:p w14:paraId="0F1FDCB2" w14:textId="77777777" w:rsidR="00C4761B" w:rsidRDefault="00C4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759" w14:textId="77777777" w:rsidR="003A664E" w:rsidRDefault="003A66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2C30" w14:textId="77777777" w:rsidR="00C4761B" w:rsidRDefault="00C4761B">
      <w:pPr>
        <w:spacing w:after="0" w:line="240" w:lineRule="auto"/>
      </w:pPr>
      <w:r>
        <w:separator/>
      </w:r>
    </w:p>
  </w:footnote>
  <w:footnote w:type="continuationSeparator" w:id="0">
    <w:p w14:paraId="74BEBF2B" w14:textId="77777777" w:rsidR="00C4761B" w:rsidRDefault="00C4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28D" w14:textId="77777777" w:rsidR="003A664E" w:rsidRDefault="003A66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9F9"/>
    <w:multiLevelType w:val="multilevel"/>
    <w:tmpl w:val="C6621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564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4E"/>
    <w:rsid w:val="001B6522"/>
    <w:rsid w:val="003A664E"/>
    <w:rsid w:val="00C4761B"/>
    <w:rsid w:val="00E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69DD9"/>
  <w15:docId w15:val="{E23787F2-3CF9-407E-8437-4A3F63F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1B65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tnhDvE2cxOs/pIHzK+m9Pcxlw==">CgMxLjA4AHIhMWFSYXVXVlpjMVZUaGx6QmE5SVZ6YnVZWUFrbjJ0SEsw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4140</Characters>
  <Application>Microsoft Office Word</Application>
  <DocSecurity>0</DocSecurity>
  <Lines>79</Lines>
  <Paragraphs>20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2023-06-01T16:18:00Z</dcterms:created>
  <dcterms:modified xsi:type="dcterms:W3CDTF">2023-12-19T10:22:00Z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